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1C" w:rsidRDefault="00A94C54">
      <w:r>
        <w:t xml:space="preserve">Policjanci </w:t>
      </w:r>
      <w:r w:rsidR="00F97532">
        <w:t>nieumundurowani prowadzą mężczyznę w kajdankach do  budynku jednostki policji.</w:t>
      </w:r>
      <w:bookmarkStart w:id="0" w:name="_GoBack"/>
      <w:bookmarkEnd w:id="0"/>
    </w:p>
    <w:sectPr w:rsidR="00C2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1B"/>
    <w:rsid w:val="0007381B"/>
    <w:rsid w:val="00A94C54"/>
    <w:rsid w:val="00C23D1C"/>
    <w:rsid w:val="00F9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2025-05-12T09:50:00Z</dcterms:created>
  <dcterms:modified xsi:type="dcterms:W3CDTF">2025-05-13T07:24:00Z</dcterms:modified>
</cp:coreProperties>
</file>