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6833" w14:textId="77777777" w:rsidR="00C2375F" w:rsidRDefault="00C2375F">
      <w:pPr>
        <w:rPr>
          <w:rFonts w:ascii="Verdana" w:hAnsi="Verdana"/>
          <w:sz w:val="24"/>
          <w:szCs w:val="24"/>
        </w:rPr>
      </w:pPr>
    </w:p>
    <w:p w14:paraId="6F026EB4" w14:textId="77777777" w:rsidR="00C2375F" w:rsidRDefault="00C2375F">
      <w:pPr>
        <w:rPr>
          <w:rFonts w:ascii="Verdana" w:hAnsi="Verdana"/>
          <w:sz w:val="24"/>
          <w:szCs w:val="24"/>
        </w:rPr>
      </w:pPr>
    </w:p>
    <w:p w14:paraId="027A7A5F" w14:textId="02334FAA" w:rsidR="00CC5AB1" w:rsidRPr="00C2375F" w:rsidRDefault="00EC31CC">
      <w:pPr>
        <w:rPr>
          <w:rFonts w:ascii="Verdana" w:hAnsi="Verdana"/>
          <w:sz w:val="24"/>
          <w:szCs w:val="24"/>
        </w:rPr>
      </w:pPr>
      <w:r w:rsidRPr="00C2375F">
        <w:rPr>
          <w:rFonts w:ascii="Verdana" w:hAnsi="Verdana"/>
          <w:sz w:val="24"/>
          <w:szCs w:val="24"/>
        </w:rPr>
        <w:t xml:space="preserve">Nagranie </w:t>
      </w:r>
      <w:r w:rsidR="00274CAA" w:rsidRPr="00C2375F">
        <w:rPr>
          <w:rFonts w:ascii="Verdana" w:hAnsi="Verdana"/>
          <w:sz w:val="24"/>
          <w:szCs w:val="24"/>
        </w:rPr>
        <w:t>ukazujące dw</w:t>
      </w:r>
      <w:r w:rsidR="00C2375F" w:rsidRPr="00C2375F">
        <w:rPr>
          <w:rFonts w:ascii="Verdana" w:hAnsi="Verdana"/>
          <w:sz w:val="24"/>
          <w:szCs w:val="24"/>
        </w:rPr>
        <w:t xml:space="preserve">oje </w:t>
      </w:r>
      <w:r w:rsidR="00274CAA" w:rsidRPr="00C2375F">
        <w:rPr>
          <w:rFonts w:ascii="Verdana" w:hAnsi="Verdana"/>
          <w:sz w:val="24"/>
          <w:szCs w:val="24"/>
        </w:rPr>
        <w:t>umundurowanych policjantów</w:t>
      </w:r>
      <w:r w:rsidR="00C2375F" w:rsidRPr="00C2375F">
        <w:rPr>
          <w:rFonts w:ascii="Verdana" w:hAnsi="Verdana"/>
          <w:sz w:val="24"/>
          <w:szCs w:val="24"/>
        </w:rPr>
        <w:t xml:space="preserve"> oraz zatrzymanego. Policjant zakłada kajdanki zatrzymanemu. Policjanci wraz z zatrzymany schodzą ze schodów. Zatrzymany wsiada do tylnej części </w:t>
      </w:r>
      <w:r w:rsidR="00274CAA" w:rsidRPr="00C2375F">
        <w:rPr>
          <w:rFonts w:ascii="Verdana" w:hAnsi="Verdana"/>
          <w:sz w:val="24"/>
          <w:szCs w:val="24"/>
        </w:rPr>
        <w:t>radiowozu typu furgon. Policjan</w:t>
      </w:r>
      <w:r w:rsidR="00C2375F">
        <w:rPr>
          <w:rFonts w:ascii="Verdana" w:hAnsi="Verdana"/>
          <w:sz w:val="24"/>
          <w:szCs w:val="24"/>
        </w:rPr>
        <w:t>ci</w:t>
      </w:r>
      <w:r w:rsidR="00274CAA" w:rsidRPr="00C2375F">
        <w:rPr>
          <w:rFonts w:ascii="Verdana" w:hAnsi="Verdana"/>
          <w:sz w:val="24"/>
          <w:szCs w:val="24"/>
        </w:rPr>
        <w:t xml:space="preserve"> zamyka</w:t>
      </w:r>
      <w:r w:rsidR="00C2375F">
        <w:rPr>
          <w:rFonts w:ascii="Verdana" w:hAnsi="Verdana"/>
          <w:sz w:val="24"/>
          <w:szCs w:val="24"/>
        </w:rPr>
        <w:t>ją</w:t>
      </w:r>
      <w:r w:rsidR="00274CAA" w:rsidRPr="00C2375F">
        <w:rPr>
          <w:rFonts w:ascii="Verdana" w:hAnsi="Verdana"/>
          <w:sz w:val="24"/>
          <w:szCs w:val="24"/>
        </w:rPr>
        <w:t xml:space="preserve"> kratę oraz tylne drzwi radiowozu.   </w:t>
      </w:r>
    </w:p>
    <w:p w14:paraId="483DF4BC" w14:textId="77777777" w:rsidR="00274CAA" w:rsidRPr="00C2375F" w:rsidRDefault="00274CAA">
      <w:pPr>
        <w:rPr>
          <w:rFonts w:ascii="Verdana" w:hAnsi="Verdana"/>
          <w:sz w:val="24"/>
          <w:szCs w:val="24"/>
        </w:rPr>
      </w:pPr>
    </w:p>
    <w:p w14:paraId="109A7E6B" w14:textId="77777777" w:rsidR="00274CAA" w:rsidRPr="00274CAA" w:rsidRDefault="00274CAA">
      <w:pPr>
        <w:rPr>
          <w:sz w:val="24"/>
          <w:szCs w:val="24"/>
        </w:rPr>
      </w:pPr>
    </w:p>
    <w:sectPr w:rsidR="00274CAA" w:rsidRPr="0027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CC"/>
    <w:rsid w:val="00151143"/>
    <w:rsid w:val="00274CAA"/>
    <w:rsid w:val="00303DD4"/>
    <w:rsid w:val="00B11448"/>
    <w:rsid w:val="00B65368"/>
    <w:rsid w:val="00C2375F"/>
    <w:rsid w:val="00CC5AB1"/>
    <w:rsid w:val="00EC18FD"/>
    <w:rsid w:val="00EC31CC"/>
    <w:rsid w:val="00F8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EDF8"/>
  <w15:chartTrackingRefBased/>
  <w15:docId w15:val="{130189A2-691D-44A7-A44E-BD7452C6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Jurecka Małgorzata</cp:lastModifiedBy>
  <cp:revision>2</cp:revision>
  <dcterms:created xsi:type="dcterms:W3CDTF">2025-09-09T07:12:00Z</dcterms:created>
  <dcterms:modified xsi:type="dcterms:W3CDTF">2025-09-09T07:12:00Z</dcterms:modified>
</cp:coreProperties>
</file>