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F394" w14:textId="04526201" w:rsidR="00000000" w:rsidRDefault="007F267D">
      <w:r>
        <w:t>Deskrypcja do filmu</w:t>
      </w:r>
    </w:p>
    <w:p w14:paraId="401A537E" w14:textId="77777777" w:rsidR="007F267D" w:rsidRDefault="007F267D"/>
    <w:p w14:paraId="2C560DEF" w14:textId="40776995" w:rsidR="007F267D" w:rsidRDefault="007F267D">
      <w:r>
        <w:t>Podczas całego filmu słychać muzykę instrumentalną</w:t>
      </w:r>
    </w:p>
    <w:p w14:paraId="5CB5AED3" w14:textId="77777777" w:rsidR="007F267D" w:rsidRDefault="007F267D"/>
    <w:p w14:paraId="5699B6C0" w14:textId="77777777" w:rsidR="007F267D" w:rsidRDefault="007F267D">
      <w:r>
        <w:t>Centralnie umieszczone logo Małopolskiej Policji z symbolem „R” – pod nim napis: Wydział Ruchu Drogowego KWP w Krakowie.</w:t>
      </w:r>
    </w:p>
    <w:p w14:paraId="0EF54F46" w14:textId="77777777" w:rsidR="007F267D" w:rsidRDefault="007F267D">
      <w:r>
        <w:t>Biały samochód osobowy jadąc lewym pasem drogi dwujezdniowej wyprzedza żółty samochód dostawczy bezpośrednio przed niekierowanym przejściem dla pieszych. W momencie popełniania wykroczenia następuje tzw. stopklatka.</w:t>
      </w:r>
    </w:p>
    <w:p w14:paraId="79D5B530" w14:textId="54B8C15E" w:rsidR="007F267D" w:rsidRDefault="007F267D" w:rsidP="007F267D">
      <w:r>
        <w:t xml:space="preserve">Czerwony </w:t>
      </w:r>
      <w:r>
        <w:t xml:space="preserve">samochód osobowy jadąc lewym pasem drogi dwujezdniowej wyprzedza </w:t>
      </w:r>
      <w:r>
        <w:t>czarny</w:t>
      </w:r>
      <w:r>
        <w:t xml:space="preserve"> samochód </w:t>
      </w:r>
      <w:r>
        <w:t>osobowy</w:t>
      </w:r>
      <w:r>
        <w:t xml:space="preserve"> </w:t>
      </w:r>
      <w:r>
        <w:t>na</w:t>
      </w:r>
      <w:r>
        <w:t xml:space="preserve"> niekierowanym przejści</w:t>
      </w:r>
      <w:r>
        <w:t>u</w:t>
      </w:r>
      <w:r>
        <w:t xml:space="preserve"> dla pieszych. W momencie popełniania wykroczenia następuje tzw. stopklatka.</w:t>
      </w:r>
    </w:p>
    <w:p w14:paraId="23CE9B36" w14:textId="2A0B6C96" w:rsidR="007F267D" w:rsidRDefault="007F267D">
      <w:r>
        <w:t>Niebieski</w:t>
      </w:r>
      <w:r>
        <w:t xml:space="preserve"> samochód osobowy jadąc lewym pasem drogi dwujezdniowej wyprzedza </w:t>
      </w:r>
      <w:r>
        <w:t>biały</w:t>
      </w:r>
      <w:r>
        <w:t xml:space="preserve"> samochód osobowy bezpośrednio przed niekierowanym przejściem dla pieszych. W momencie popełniania wykroczenia następuje tzw. stopklatka.</w:t>
      </w:r>
    </w:p>
    <w:p w14:paraId="16AC2AE1" w14:textId="536502FC" w:rsidR="007F267D" w:rsidRDefault="007F267D" w:rsidP="007F267D">
      <w:r>
        <w:t>Biały</w:t>
      </w:r>
      <w:r>
        <w:t xml:space="preserve"> samochód osobowy jadąc lewym pasem drogi dwujezdniowej wyprzedza </w:t>
      </w:r>
      <w:r>
        <w:t>czarny</w:t>
      </w:r>
      <w:r>
        <w:t xml:space="preserve"> samochód </w:t>
      </w:r>
      <w:r>
        <w:t>BUS</w:t>
      </w:r>
      <w:r>
        <w:t xml:space="preserve"> bezpośrednio przed niekierowanym przejściem dla pieszych. W momencie popełniania wykroczenia następuje tzw. stopklatka.</w:t>
      </w:r>
    </w:p>
    <w:p w14:paraId="09984E05" w14:textId="59A9437A" w:rsidR="007F267D" w:rsidRDefault="007F267D" w:rsidP="007F267D">
      <w:r>
        <w:t>Ciemny</w:t>
      </w:r>
      <w:r>
        <w:t xml:space="preserve"> samochód osobowy jadąc lewym pasem drogi dwujezdniowej wyprzedza biały samochód osobowy bezpośrednio przed niekierowanym przejściem dla pieszych. W momencie popełniania wykroczenia następuje tzw. stopklatka.</w:t>
      </w:r>
    </w:p>
    <w:p w14:paraId="6FC49F77" w14:textId="334A7CD5" w:rsidR="007F267D" w:rsidRDefault="007F267D">
      <w:r>
        <w:t>Policjant ruchu drogowego zatrzymuje do kontroli ciemny samochód osobowy, którego kierowca w poprzednim ujęciu wyprzedzał inny samochód bezpośrednio przed przejściem dla pieszych.</w:t>
      </w:r>
    </w:p>
    <w:p w14:paraId="122529D1" w14:textId="7B113663" w:rsidR="007F267D" w:rsidRDefault="007F267D">
      <w:r>
        <w:t xml:space="preserve">Na czarnym tle </w:t>
      </w:r>
      <w:r w:rsidR="0012433E">
        <w:t>– cytat z Ustawy Prawo o ruchu drogowym:</w:t>
      </w:r>
    </w:p>
    <w:p w14:paraId="31356547" w14:textId="4AF4B181" w:rsidR="0012433E" w:rsidRDefault="0012433E">
      <w:r>
        <w:t>Art. 26. Ustawy Prawo o Ruchu Drogowym</w:t>
      </w:r>
    </w:p>
    <w:p w14:paraId="7B3E1454" w14:textId="77777777" w:rsidR="0012433E" w:rsidRDefault="0012433E" w:rsidP="0012433E">
      <w:pPr>
        <w:spacing w:after="0" w:line="240" w:lineRule="auto"/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</w:pPr>
      <w:r w:rsidRPr="0012433E">
        <w:rPr>
          <w:rFonts w:eastAsia="Times New Roman" w:cstheme="minorHAnsi"/>
          <w:kern w:val="0"/>
          <w:shd w:val="clear" w:color="auto" w:fill="FFFFFF"/>
          <w:lang w:eastAsia="pl-PL"/>
          <w14:ligatures w14:val="none"/>
        </w:rPr>
        <w:t>Kierującemu pojazdem zabrania się:</w:t>
      </w:r>
    </w:p>
    <w:p w14:paraId="2790D8BB" w14:textId="77777777" w:rsidR="0012433E" w:rsidRPr="0012433E" w:rsidRDefault="0012433E" w:rsidP="0012433E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43C3BBF8" w14:textId="1E71D50D" w:rsidR="0012433E" w:rsidRPr="0012433E" w:rsidRDefault="0012433E" w:rsidP="0012433E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2433E">
        <w:rPr>
          <w:rFonts w:eastAsia="Times New Roman" w:cstheme="minorHAnsi"/>
          <w:kern w:val="0"/>
          <w:lang w:eastAsia="pl-PL"/>
          <w14:ligatures w14:val="none"/>
        </w:rPr>
        <w:t>1)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12433E">
        <w:rPr>
          <w:rFonts w:eastAsia="Times New Roman" w:cstheme="minorHAnsi"/>
          <w:kern w:val="0"/>
          <w:lang w:eastAsia="pl-PL"/>
          <w14:ligatures w14:val="none"/>
        </w:rPr>
        <w:t>wyprzedzania pojazdu na przejściu dla pieszych i bezpośrednio przed nim, z wyjątkiem przejścia, na którym ruch jest kierowany;</w:t>
      </w:r>
    </w:p>
    <w:p w14:paraId="782AA704" w14:textId="77777777" w:rsidR="0012433E" w:rsidRDefault="0012433E" w:rsidP="0012433E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22233CAA" w14:textId="2F4915DC" w:rsidR="0012433E" w:rsidRPr="0012433E" w:rsidRDefault="0012433E" w:rsidP="0012433E">
      <w:pPr>
        <w:shd w:val="clear" w:color="auto" w:fill="FFFFFF"/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  <w:r w:rsidRPr="0012433E">
        <w:rPr>
          <w:rFonts w:eastAsia="Times New Roman" w:cstheme="minorHAnsi"/>
          <w:kern w:val="0"/>
          <w:lang w:eastAsia="pl-PL"/>
          <w14:ligatures w14:val="none"/>
        </w:rPr>
        <w:t>2)</w:t>
      </w:r>
      <w:r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12433E">
        <w:rPr>
          <w:rFonts w:eastAsia="Times New Roman" w:cstheme="minorHAnsi"/>
          <w:kern w:val="0"/>
          <w:lang w:eastAsia="pl-PL"/>
          <w14:ligatures w14:val="none"/>
        </w:rPr>
        <w:t>omijania pojazdu, który jechał w tym samym kierunku, lecz zatrzymał się w celu ustąpienia pierwszeństwa pieszemu;</w:t>
      </w:r>
    </w:p>
    <w:p w14:paraId="32084D64" w14:textId="77777777" w:rsidR="0012433E" w:rsidRDefault="0012433E"/>
    <w:p w14:paraId="66C66134" w14:textId="77777777" w:rsidR="007F267D" w:rsidRDefault="007F267D"/>
    <w:p w14:paraId="0B287489" w14:textId="77777777" w:rsidR="007F267D" w:rsidRDefault="007F267D"/>
    <w:p w14:paraId="15482559" w14:textId="77777777" w:rsidR="007F267D" w:rsidRDefault="007F267D"/>
    <w:sectPr w:rsidR="007F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13E"/>
    <w:rsid w:val="0012433E"/>
    <w:rsid w:val="00616FED"/>
    <w:rsid w:val="007F267D"/>
    <w:rsid w:val="00B159D3"/>
    <w:rsid w:val="00C54BD6"/>
    <w:rsid w:val="00CA19F1"/>
    <w:rsid w:val="00D761ED"/>
    <w:rsid w:val="00F1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5BD8"/>
  <w15:chartTrackingRefBased/>
  <w15:docId w15:val="{3D3F4377-528F-47B1-BE3E-1EF70F3F2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1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Wojciech</dc:creator>
  <cp:keywords/>
  <dc:description/>
  <cp:lastModifiedBy>Wróbel Wojciech</cp:lastModifiedBy>
  <cp:revision>2</cp:revision>
  <dcterms:created xsi:type="dcterms:W3CDTF">2023-11-14T10:17:00Z</dcterms:created>
  <dcterms:modified xsi:type="dcterms:W3CDTF">2023-11-14T10:31:00Z</dcterms:modified>
</cp:coreProperties>
</file>